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7838F" w14:textId="77777777" w:rsidR="00361AF7" w:rsidRDefault="00361AF7" w:rsidP="00361AF7"/>
    <w:p w14:paraId="7E77520A" w14:textId="61150D95" w:rsidR="00E679F8" w:rsidRPr="00690EEF" w:rsidRDefault="00E679F8" w:rsidP="00E679F8">
      <w:pPr>
        <w:jc w:val="center"/>
        <w:rPr>
          <w:color w:val="FF0000"/>
          <w:sz w:val="28"/>
          <w:szCs w:val="28"/>
        </w:rPr>
      </w:pPr>
      <w:r w:rsidRPr="00690EEF">
        <w:rPr>
          <w:sz w:val="28"/>
          <w:szCs w:val="28"/>
        </w:rPr>
        <w:t>Sample Newsletter Article</w:t>
      </w:r>
      <w:r w:rsidR="00BA53E7" w:rsidRPr="00690EEF">
        <w:rPr>
          <w:color w:val="FF0000"/>
          <w:sz w:val="28"/>
          <w:szCs w:val="28"/>
        </w:rPr>
        <w:t xml:space="preserve"> </w:t>
      </w:r>
    </w:p>
    <w:p w14:paraId="7E187C70" w14:textId="5B43A302" w:rsidR="00E679F8" w:rsidRPr="00690EEF" w:rsidRDefault="00E679F8" w:rsidP="00E679F8">
      <w:pPr>
        <w:jc w:val="center"/>
        <w:rPr>
          <w:sz w:val="28"/>
          <w:szCs w:val="28"/>
        </w:rPr>
      </w:pPr>
      <w:r w:rsidRPr="00690EEF">
        <w:rPr>
          <w:sz w:val="28"/>
          <w:szCs w:val="28"/>
        </w:rPr>
        <w:t>Intended Audience: General Public</w:t>
      </w:r>
    </w:p>
    <w:p w14:paraId="3C476477" w14:textId="77777777" w:rsidR="00744931" w:rsidRPr="00690EEF" w:rsidRDefault="00E679F8" w:rsidP="00361AF7">
      <w:pPr>
        <w:rPr>
          <w:b/>
          <w:bCs/>
          <w:sz w:val="24"/>
          <w:szCs w:val="24"/>
        </w:rPr>
      </w:pPr>
      <w:r w:rsidRPr="00690EEF">
        <w:rPr>
          <w:b/>
          <w:bCs/>
          <w:sz w:val="24"/>
          <w:szCs w:val="24"/>
        </w:rPr>
        <w:t xml:space="preserve">Title: Getting Ready to Sign Up for Medicare? </w:t>
      </w:r>
    </w:p>
    <w:p w14:paraId="0455173F" w14:textId="651B925C" w:rsidR="00361AF7" w:rsidRPr="00690EEF" w:rsidRDefault="00744931" w:rsidP="00361AF7">
      <w:pPr>
        <w:rPr>
          <w:b/>
          <w:bCs/>
          <w:sz w:val="24"/>
          <w:szCs w:val="24"/>
        </w:rPr>
      </w:pPr>
      <w:r w:rsidRPr="00690EEF">
        <w:rPr>
          <w:b/>
          <w:bCs/>
          <w:sz w:val="24"/>
          <w:szCs w:val="24"/>
        </w:rPr>
        <w:t xml:space="preserve">Subtitle: Come to a Welcome to Medicare </w:t>
      </w:r>
      <w:r w:rsidR="00241CAF" w:rsidRPr="00690EEF">
        <w:rPr>
          <w:b/>
          <w:bCs/>
          <w:sz w:val="24"/>
          <w:szCs w:val="24"/>
        </w:rPr>
        <w:t xml:space="preserve">Virtual </w:t>
      </w:r>
      <w:r w:rsidRPr="00690EEF">
        <w:rPr>
          <w:b/>
          <w:bCs/>
          <w:sz w:val="24"/>
          <w:szCs w:val="24"/>
        </w:rPr>
        <w:t>Fair</w:t>
      </w:r>
    </w:p>
    <w:p w14:paraId="1F58CCAA" w14:textId="7F036444" w:rsidR="00361AF7" w:rsidRPr="00690EEF" w:rsidRDefault="008C3202" w:rsidP="00361AF7">
      <w:pPr>
        <w:rPr>
          <w:b/>
          <w:bCs/>
          <w:sz w:val="24"/>
          <w:szCs w:val="24"/>
        </w:rPr>
      </w:pPr>
      <w:r w:rsidRPr="00690EEF">
        <w:rPr>
          <w:b/>
          <w:bCs/>
          <w:sz w:val="24"/>
          <w:szCs w:val="24"/>
        </w:rPr>
        <w:t>June 23</w:t>
      </w:r>
      <w:r w:rsidR="00361AF7" w:rsidRPr="00690EEF">
        <w:rPr>
          <w:b/>
          <w:bCs/>
          <w:sz w:val="24"/>
          <w:szCs w:val="24"/>
        </w:rPr>
        <w:t xml:space="preserve">, 2021 | </w:t>
      </w:r>
      <w:r w:rsidR="00ED3CC7" w:rsidRPr="00690EEF">
        <w:rPr>
          <w:b/>
          <w:bCs/>
          <w:sz w:val="24"/>
          <w:szCs w:val="24"/>
        </w:rPr>
        <w:t xml:space="preserve">Open from </w:t>
      </w:r>
      <w:r w:rsidR="00361AF7" w:rsidRPr="00690EEF">
        <w:rPr>
          <w:b/>
          <w:bCs/>
          <w:sz w:val="24"/>
          <w:szCs w:val="24"/>
        </w:rPr>
        <w:t xml:space="preserve">3:00 PM </w:t>
      </w:r>
      <w:r w:rsidR="00ED3CC7" w:rsidRPr="00690EEF">
        <w:rPr>
          <w:b/>
          <w:bCs/>
          <w:sz w:val="24"/>
          <w:szCs w:val="24"/>
        </w:rPr>
        <w:t xml:space="preserve">to </w:t>
      </w:r>
      <w:r w:rsidR="00361AF7" w:rsidRPr="00690EEF">
        <w:rPr>
          <w:b/>
          <w:bCs/>
          <w:sz w:val="24"/>
          <w:szCs w:val="24"/>
        </w:rPr>
        <w:t>7:00 PM ET</w:t>
      </w:r>
    </w:p>
    <w:p w14:paraId="7D6E8084" w14:textId="1417C491" w:rsidR="00361AF7" w:rsidRPr="00690EEF" w:rsidRDefault="00361AF7" w:rsidP="00361AF7">
      <w:pPr>
        <w:rPr>
          <w:sz w:val="24"/>
          <w:szCs w:val="24"/>
        </w:rPr>
      </w:pPr>
      <w:r w:rsidRPr="00690EEF">
        <w:rPr>
          <w:sz w:val="24"/>
          <w:szCs w:val="24"/>
        </w:rPr>
        <w:t>Learn about signing up for Medicare</w:t>
      </w:r>
      <w:r w:rsidR="00FB48D7" w:rsidRPr="00690EEF">
        <w:rPr>
          <w:sz w:val="24"/>
          <w:szCs w:val="24"/>
        </w:rPr>
        <w:t xml:space="preserve"> from the safety and comfort of your home</w:t>
      </w:r>
      <w:r w:rsidR="00B2491F" w:rsidRPr="00690EEF">
        <w:rPr>
          <w:sz w:val="24"/>
          <w:szCs w:val="24"/>
        </w:rPr>
        <w:t xml:space="preserve"> or office</w:t>
      </w:r>
      <w:r w:rsidRPr="00690EEF">
        <w:rPr>
          <w:sz w:val="24"/>
          <w:szCs w:val="24"/>
        </w:rPr>
        <w:t>! This virtual</w:t>
      </w:r>
      <w:r w:rsidR="00AD0317" w:rsidRPr="00690EEF">
        <w:rPr>
          <w:sz w:val="24"/>
          <w:szCs w:val="24"/>
        </w:rPr>
        <w:t>, online</w:t>
      </w:r>
      <w:r w:rsidRPr="00690EEF">
        <w:rPr>
          <w:sz w:val="24"/>
          <w:szCs w:val="24"/>
        </w:rPr>
        <w:t xml:space="preserve"> Medicare fair is for people </w:t>
      </w:r>
      <w:r w:rsidR="00B2491F" w:rsidRPr="00690EEF">
        <w:rPr>
          <w:sz w:val="24"/>
          <w:szCs w:val="24"/>
        </w:rPr>
        <w:t>turning 65</w:t>
      </w:r>
      <w:r w:rsidR="00EF1E22" w:rsidRPr="00690EEF">
        <w:rPr>
          <w:sz w:val="24"/>
          <w:szCs w:val="24"/>
        </w:rPr>
        <w:t xml:space="preserve"> or becoming eligible for Medicare because of a disability</w:t>
      </w:r>
      <w:r w:rsidR="00B2491F" w:rsidRPr="00690EEF">
        <w:rPr>
          <w:sz w:val="24"/>
          <w:szCs w:val="24"/>
        </w:rPr>
        <w:t xml:space="preserve">. This event is </w:t>
      </w:r>
      <w:r w:rsidR="001240B8" w:rsidRPr="00690EEF">
        <w:rPr>
          <w:sz w:val="24"/>
          <w:szCs w:val="24"/>
        </w:rPr>
        <w:t>supported by a grant from the federal government</w:t>
      </w:r>
      <w:r w:rsidR="00B2491F" w:rsidRPr="00690EEF">
        <w:rPr>
          <w:sz w:val="24"/>
          <w:szCs w:val="24"/>
        </w:rPr>
        <w:t>, and t</w:t>
      </w:r>
      <w:r w:rsidR="00FB48D7" w:rsidRPr="00690EEF">
        <w:rPr>
          <w:sz w:val="24"/>
          <w:szCs w:val="24"/>
        </w:rPr>
        <w:t>here is no cost to attend.</w:t>
      </w:r>
      <w:r w:rsidRPr="00690EEF">
        <w:rPr>
          <w:sz w:val="24"/>
          <w:szCs w:val="24"/>
        </w:rPr>
        <w:t xml:space="preserve"> </w:t>
      </w:r>
      <w:r w:rsidR="00FC54C3" w:rsidRPr="00690EEF">
        <w:rPr>
          <w:sz w:val="24"/>
          <w:szCs w:val="24"/>
        </w:rPr>
        <w:t xml:space="preserve">Attend for any length of time. </w:t>
      </w:r>
      <w:r w:rsidRPr="00690EEF">
        <w:rPr>
          <w:sz w:val="24"/>
          <w:szCs w:val="24"/>
        </w:rPr>
        <w:t>Learn about Medicare – and all its parts - to assist you in your initial enrollment decisions.</w:t>
      </w:r>
      <w:r w:rsidR="00FB48D7" w:rsidRPr="00690EEF">
        <w:rPr>
          <w:sz w:val="24"/>
          <w:szCs w:val="24"/>
        </w:rPr>
        <w:t xml:space="preserve"> </w:t>
      </w:r>
      <w:r w:rsidR="001F21EF" w:rsidRPr="00690EEF">
        <w:rPr>
          <w:sz w:val="24"/>
          <w:szCs w:val="24"/>
        </w:rPr>
        <w:t xml:space="preserve">Visit </w:t>
      </w:r>
      <w:hyperlink r:id="rId6" w:history="1">
        <w:r w:rsidR="001F21EF" w:rsidRPr="00690EEF">
          <w:rPr>
            <w:rStyle w:val="Hyperlink"/>
            <w:sz w:val="24"/>
            <w:szCs w:val="24"/>
          </w:rPr>
          <w:t>www.shiphelp.org</w:t>
        </w:r>
      </w:hyperlink>
      <w:r w:rsidR="001F21EF" w:rsidRPr="00690EEF">
        <w:rPr>
          <w:sz w:val="24"/>
          <w:szCs w:val="24"/>
        </w:rPr>
        <w:t xml:space="preserve"> to register. </w:t>
      </w:r>
    </w:p>
    <w:p w14:paraId="13CB86B9" w14:textId="04E48526" w:rsidR="008E1246" w:rsidRPr="00690EEF" w:rsidRDefault="00361AF7" w:rsidP="00690EEF">
      <w:pPr>
        <w:rPr>
          <w:sz w:val="24"/>
          <w:szCs w:val="24"/>
        </w:rPr>
      </w:pPr>
      <w:r w:rsidRPr="00690EEF">
        <w:rPr>
          <w:sz w:val="24"/>
          <w:szCs w:val="24"/>
        </w:rPr>
        <w:t xml:space="preserve">There will </w:t>
      </w:r>
      <w:r w:rsidR="008E1246" w:rsidRPr="00690EEF">
        <w:rPr>
          <w:sz w:val="24"/>
          <w:szCs w:val="24"/>
        </w:rPr>
        <w:t>be</w:t>
      </w:r>
      <w:r w:rsidRPr="00690EEF">
        <w:rPr>
          <w:sz w:val="24"/>
          <w:szCs w:val="24"/>
        </w:rPr>
        <w:t xml:space="preserve"> expert presenters on Medicare eligibility, enrollment, </w:t>
      </w:r>
      <w:r w:rsidR="00B2491F" w:rsidRPr="00690EEF">
        <w:rPr>
          <w:sz w:val="24"/>
          <w:szCs w:val="24"/>
        </w:rPr>
        <w:t xml:space="preserve">costs, </w:t>
      </w:r>
      <w:r w:rsidRPr="00690EEF">
        <w:rPr>
          <w:sz w:val="24"/>
          <w:szCs w:val="24"/>
        </w:rPr>
        <w:t>and coverage options</w:t>
      </w:r>
      <w:r w:rsidR="008E1246" w:rsidRPr="00690EEF">
        <w:rPr>
          <w:sz w:val="24"/>
          <w:szCs w:val="24"/>
        </w:rPr>
        <w:t xml:space="preserve"> from the </w:t>
      </w:r>
      <w:r w:rsidR="009D0644" w:rsidRPr="00690EEF">
        <w:rPr>
          <w:sz w:val="24"/>
          <w:szCs w:val="24"/>
        </w:rPr>
        <w:t>S</w:t>
      </w:r>
      <w:r w:rsidRPr="00690EEF">
        <w:rPr>
          <w:sz w:val="24"/>
          <w:szCs w:val="24"/>
        </w:rPr>
        <w:t xml:space="preserve">tate </w:t>
      </w:r>
      <w:r w:rsidR="009D0644" w:rsidRPr="00690EEF">
        <w:rPr>
          <w:sz w:val="24"/>
          <w:szCs w:val="24"/>
        </w:rPr>
        <w:t>H</w:t>
      </w:r>
      <w:r w:rsidRPr="00690EEF">
        <w:rPr>
          <w:sz w:val="24"/>
          <w:szCs w:val="24"/>
        </w:rPr>
        <w:t xml:space="preserve">ealth </w:t>
      </w:r>
      <w:r w:rsidR="009D0644" w:rsidRPr="00690EEF">
        <w:rPr>
          <w:sz w:val="24"/>
          <w:szCs w:val="24"/>
        </w:rPr>
        <w:t>I</w:t>
      </w:r>
      <w:r w:rsidRPr="00690EEF">
        <w:rPr>
          <w:sz w:val="24"/>
          <w:szCs w:val="24"/>
        </w:rPr>
        <w:t xml:space="preserve">nsurance </w:t>
      </w:r>
      <w:r w:rsidR="009D0644" w:rsidRPr="00690EEF">
        <w:rPr>
          <w:sz w:val="24"/>
          <w:szCs w:val="24"/>
        </w:rPr>
        <w:t>A</w:t>
      </w:r>
      <w:r w:rsidRPr="00690EEF">
        <w:rPr>
          <w:sz w:val="24"/>
          <w:szCs w:val="24"/>
        </w:rPr>
        <w:t xml:space="preserve">ssistance </w:t>
      </w:r>
      <w:r w:rsidR="009D0644" w:rsidRPr="00690EEF">
        <w:rPr>
          <w:sz w:val="24"/>
          <w:szCs w:val="24"/>
        </w:rPr>
        <w:t>P</w:t>
      </w:r>
      <w:r w:rsidRPr="00690EEF">
        <w:rPr>
          <w:sz w:val="24"/>
          <w:szCs w:val="24"/>
        </w:rPr>
        <w:t>rograms</w:t>
      </w:r>
      <w:r w:rsidR="00FB48D7" w:rsidRPr="00690EEF">
        <w:rPr>
          <w:sz w:val="24"/>
          <w:szCs w:val="24"/>
        </w:rPr>
        <w:t xml:space="preserve"> (SHIPs)</w:t>
      </w:r>
      <w:r w:rsidR="008E1246" w:rsidRPr="00690EEF">
        <w:rPr>
          <w:sz w:val="24"/>
          <w:szCs w:val="24"/>
        </w:rPr>
        <w:t xml:space="preserve">. </w:t>
      </w:r>
      <w:r w:rsidR="00FB48D7" w:rsidRPr="00690EEF">
        <w:rPr>
          <w:sz w:val="24"/>
          <w:szCs w:val="24"/>
        </w:rPr>
        <w:t xml:space="preserve">SHIPs are government funded to provide </w:t>
      </w:r>
      <w:r w:rsidR="00B2491F" w:rsidRPr="00690EEF">
        <w:rPr>
          <w:sz w:val="24"/>
          <w:szCs w:val="24"/>
        </w:rPr>
        <w:t>local</w:t>
      </w:r>
      <w:r w:rsidR="001F21EF" w:rsidRPr="00690EEF">
        <w:rPr>
          <w:sz w:val="24"/>
          <w:szCs w:val="24"/>
        </w:rPr>
        <w:t xml:space="preserve">, </w:t>
      </w:r>
      <w:r w:rsidR="00FB48D7" w:rsidRPr="00690EEF">
        <w:rPr>
          <w:sz w:val="24"/>
          <w:szCs w:val="24"/>
        </w:rPr>
        <w:t xml:space="preserve">trusted, </w:t>
      </w:r>
      <w:r w:rsidR="001F21EF" w:rsidRPr="00690EEF">
        <w:rPr>
          <w:sz w:val="24"/>
          <w:szCs w:val="24"/>
        </w:rPr>
        <w:t xml:space="preserve">and </w:t>
      </w:r>
      <w:r w:rsidR="00FB48D7" w:rsidRPr="00690EEF">
        <w:rPr>
          <w:sz w:val="24"/>
          <w:szCs w:val="24"/>
        </w:rPr>
        <w:t xml:space="preserve">unbiased </w:t>
      </w:r>
      <w:r w:rsidR="009B2367" w:rsidRPr="00690EEF">
        <w:rPr>
          <w:sz w:val="24"/>
          <w:szCs w:val="24"/>
        </w:rPr>
        <w:t xml:space="preserve">local </w:t>
      </w:r>
      <w:r w:rsidR="00FB48D7" w:rsidRPr="00690EEF">
        <w:rPr>
          <w:sz w:val="24"/>
          <w:szCs w:val="24"/>
        </w:rPr>
        <w:t xml:space="preserve">Medicare </w:t>
      </w:r>
      <w:r w:rsidR="001F21EF" w:rsidRPr="00690EEF">
        <w:rPr>
          <w:sz w:val="24"/>
          <w:szCs w:val="24"/>
        </w:rPr>
        <w:t>help</w:t>
      </w:r>
      <w:r w:rsidR="00660773" w:rsidRPr="00690EEF">
        <w:rPr>
          <w:sz w:val="24"/>
          <w:szCs w:val="24"/>
        </w:rPr>
        <w:t xml:space="preserve"> to </w:t>
      </w:r>
      <w:r w:rsidR="009B2367" w:rsidRPr="00690EEF">
        <w:rPr>
          <w:sz w:val="24"/>
          <w:szCs w:val="24"/>
        </w:rPr>
        <w:t xml:space="preserve">individuals </w:t>
      </w:r>
      <w:r w:rsidR="00660773" w:rsidRPr="00690EEF">
        <w:rPr>
          <w:sz w:val="24"/>
          <w:szCs w:val="24"/>
        </w:rPr>
        <w:t xml:space="preserve">in their </w:t>
      </w:r>
      <w:r w:rsidR="009B2367" w:rsidRPr="00690EEF">
        <w:rPr>
          <w:sz w:val="24"/>
          <w:szCs w:val="24"/>
        </w:rPr>
        <w:t xml:space="preserve">states </w:t>
      </w:r>
      <w:r w:rsidR="00D75B5F" w:rsidRPr="00690EEF">
        <w:rPr>
          <w:sz w:val="24"/>
          <w:szCs w:val="24"/>
        </w:rPr>
        <w:t>or</w:t>
      </w:r>
      <w:r w:rsidR="009B2367" w:rsidRPr="00690EEF">
        <w:rPr>
          <w:sz w:val="24"/>
          <w:szCs w:val="24"/>
        </w:rPr>
        <w:t xml:space="preserve"> territories</w:t>
      </w:r>
      <w:r w:rsidR="001F21EF" w:rsidRPr="00690EEF">
        <w:rPr>
          <w:sz w:val="24"/>
          <w:szCs w:val="24"/>
        </w:rPr>
        <w:t xml:space="preserve">. During the COVID-19 pandemic, SHIPs are providing safe and socially distanced Medicare </w:t>
      </w:r>
      <w:r w:rsidR="00FB48D7" w:rsidRPr="00690EEF">
        <w:rPr>
          <w:sz w:val="24"/>
          <w:szCs w:val="24"/>
        </w:rPr>
        <w:t xml:space="preserve">education </w:t>
      </w:r>
      <w:r w:rsidR="00B2491F" w:rsidRPr="00690EEF">
        <w:rPr>
          <w:sz w:val="24"/>
          <w:szCs w:val="24"/>
        </w:rPr>
        <w:t>and assistance</w:t>
      </w:r>
      <w:r w:rsidR="001F21EF" w:rsidRPr="00690EEF">
        <w:rPr>
          <w:sz w:val="24"/>
          <w:szCs w:val="24"/>
        </w:rPr>
        <w:t xml:space="preserve"> to Medicare-eligible individuals, their families, and caregivers. This online Welcome to Medicare Fair is just one example. </w:t>
      </w:r>
      <w:r w:rsidR="008E1246" w:rsidRPr="00690EEF">
        <w:rPr>
          <w:sz w:val="24"/>
          <w:szCs w:val="24"/>
        </w:rPr>
        <w:t xml:space="preserve">You can visit state-specific virtual exhibits and chat with SHIP about what to consider when making your Medicare decisions. </w:t>
      </w:r>
      <w:r w:rsidR="00690EEF" w:rsidRPr="00690EEF">
        <w:rPr>
          <w:sz w:val="24"/>
          <w:szCs w:val="24"/>
        </w:rPr>
        <w:t>Join us from your computer or mobile device anytime between 3:00 and</w:t>
      </w:r>
      <w:r w:rsidR="00690EEF">
        <w:rPr>
          <w:sz w:val="24"/>
          <w:szCs w:val="24"/>
        </w:rPr>
        <w:t xml:space="preserve"> </w:t>
      </w:r>
      <w:r w:rsidR="00690EEF" w:rsidRPr="00690EEF">
        <w:rPr>
          <w:sz w:val="24"/>
          <w:szCs w:val="24"/>
        </w:rPr>
        <w:t>7:00 p.m. Eastern Time.</w:t>
      </w:r>
    </w:p>
    <w:p w14:paraId="7A93BABA" w14:textId="4C20723E" w:rsidR="008E1246" w:rsidRPr="00690EEF" w:rsidRDefault="008E1246" w:rsidP="008E1246">
      <w:pPr>
        <w:rPr>
          <w:sz w:val="24"/>
          <w:szCs w:val="24"/>
        </w:rPr>
      </w:pPr>
      <w:r w:rsidRPr="00690EEF">
        <w:rPr>
          <w:sz w:val="24"/>
          <w:szCs w:val="24"/>
        </w:rPr>
        <w:t xml:space="preserve">Visit </w:t>
      </w:r>
      <w:hyperlink r:id="rId7" w:history="1">
        <w:r w:rsidRPr="00690EEF">
          <w:rPr>
            <w:rStyle w:val="Hyperlink"/>
            <w:sz w:val="24"/>
            <w:szCs w:val="24"/>
          </w:rPr>
          <w:t>www.shiphelp.org</w:t>
        </w:r>
      </w:hyperlink>
      <w:r w:rsidRPr="00690EEF">
        <w:rPr>
          <w:sz w:val="24"/>
          <w:szCs w:val="24"/>
        </w:rPr>
        <w:t xml:space="preserve"> to register. </w:t>
      </w:r>
    </w:p>
    <w:p w14:paraId="66DF7420" w14:textId="381B1C09" w:rsidR="008E1246" w:rsidRPr="00690EEF" w:rsidRDefault="00B2491F" w:rsidP="00FB48D7">
      <w:pPr>
        <w:rPr>
          <w:sz w:val="24"/>
          <w:szCs w:val="24"/>
        </w:rPr>
      </w:pPr>
      <w:r w:rsidRPr="00690EEF">
        <w:rPr>
          <w:sz w:val="24"/>
          <w:szCs w:val="24"/>
        </w:rPr>
        <w:t xml:space="preserve">Depending upon your state or territory, SHIP services may be provided under another state-specific or local name, such as CHOICES, HICAP, SHINE, or </w:t>
      </w:r>
      <w:r w:rsidR="001F21EF" w:rsidRPr="00690EEF">
        <w:rPr>
          <w:sz w:val="24"/>
          <w:szCs w:val="24"/>
        </w:rPr>
        <w:t xml:space="preserve">an </w:t>
      </w:r>
      <w:r w:rsidRPr="00690EEF">
        <w:rPr>
          <w:sz w:val="24"/>
          <w:szCs w:val="24"/>
        </w:rPr>
        <w:t>Area Agency on Aging. This event is hosted by the national State Health Insurance Assistance Program (SHIP) National Technical Assistance Center.</w:t>
      </w:r>
      <w:r w:rsidR="008E1246" w:rsidRPr="00690EEF">
        <w:rPr>
          <w:sz w:val="24"/>
          <w:szCs w:val="24"/>
        </w:rPr>
        <w:t xml:space="preserve"> The national SHIP Center connects the public with their local SHIP. See the SHIP Locator at </w:t>
      </w:r>
      <w:hyperlink r:id="rId8" w:history="1">
        <w:r w:rsidR="008E1246" w:rsidRPr="00690EEF">
          <w:rPr>
            <w:rStyle w:val="Hyperlink"/>
            <w:sz w:val="24"/>
            <w:szCs w:val="24"/>
          </w:rPr>
          <w:t>www.shiphelp.org</w:t>
        </w:r>
      </w:hyperlink>
      <w:r w:rsidR="008E1246" w:rsidRPr="00690EEF">
        <w:rPr>
          <w:sz w:val="24"/>
          <w:szCs w:val="24"/>
        </w:rPr>
        <w:t xml:space="preserve">. </w:t>
      </w:r>
    </w:p>
    <w:p w14:paraId="415BC3F3" w14:textId="45FBD9ED" w:rsidR="00FB48D7" w:rsidRPr="00690EEF" w:rsidRDefault="00FB48D7" w:rsidP="00FB48D7">
      <w:pPr>
        <w:rPr>
          <w:sz w:val="24"/>
          <w:szCs w:val="24"/>
        </w:rPr>
      </w:pPr>
      <w:r w:rsidRPr="00690EEF">
        <w:rPr>
          <w:sz w:val="24"/>
          <w:szCs w:val="24"/>
        </w:rPr>
        <w:t xml:space="preserve">Here is an outline for the </w:t>
      </w:r>
      <w:r w:rsidR="00FC54C3" w:rsidRPr="00690EEF">
        <w:rPr>
          <w:sz w:val="24"/>
          <w:szCs w:val="24"/>
        </w:rPr>
        <w:t>event presentations</w:t>
      </w:r>
      <w:r w:rsidR="001F21EF" w:rsidRPr="00690EEF">
        <w:rPr>
          <w:sz w:val="24"/>
          <w:szCs w:val="24"/>
        </w:rPr>
        <w:t>. (Times are shown in Eastern Time.)</w:t>
      </w:r>
      <w:r w:rsidRPr="00690EEF">
        <w:rPr>
          <w:sz w:val="24"/>
          <w:szCs w:val="24"/>
        </w:rPr>
        <w:t xml:space="preserve"> </w:t>
      </w:r>
    </w:p>
    <w:p w14:paraId="12E2D9B1" w14:textId="3E361582" w:rsidR="00FB48D7" w:rsidRPr="00690EEF" w:rsidRDefault="00FB48D7" w:rsidP="00FB48D7">
      <w:pPr>
        <w:rPr>
          <w:sz w:val="24"/>
          <w:szCs w:val="24"/>
        </w:rPr>
      </w:pPr>
      <w:bookmarkStart w:id="0" w:name="_Hlk69821884"/>
      <w:r w:rsidRPr="00690EEF">
        <w:rPr>
          <w:b/>
          <w:bCs/>
          <w:sz w:val="24"/>
          <w:szCs w:val="24"/>
        </w:rPr>
        <w:t xml:space="preserve">3:00 – 3:20: Welcome and Introduction to the </w:t>
      </w:r>
      <w:r w:rsidR="00143EC5" w:rsidRPr="00690EEF">
        <w:rPr>
          <w:b/>
          <w:bCs/>
          <w:sz w:val="24"/>
          <w:szCs w:val="24"/>
        </w:rPr>
        <w:t xml:space="preserve">Role </w:t>
      </w:r>
      <w:r w:rsidRPr="00690EEF">
        <w:rPr>
          <w:b/>
          <w:bCs/>
          <w:sz w:val="24"/>
          <w:szCs w:val="24"/>
        </w:rPr>
        <w:t>of the State Health Insurance Assistance Programs (SHIPs).</w:t>
      </w:r>
      <w:r w:rsidRPr="00690EEF">
        <w:rPr>
          <w:sz w:val="24"/>
          <w:szCs w:val="24"/>
        </w:rPr>
        <w:t xml:space="preserve"> Presented by the U.S. Department of Health and Human Services, Administration for Community Living, Office of Healthcare Information and Counseling and the SHIP National Technical Assistance Center </w:t>
      </w:r>
    </w:p>
    <w:p w14:paraId="01F9A124" w14:textId="3E0DEB8B" w:rsidR="00FB48D7" w:rsidRPr="00690EEF" w:rsidRDefault="00FB48D7" w:rsidP="00FB48D7">
      <w:pPr>
        <w:rPr>
          <w:sz w:val="24"/>
          <w:szCs w:val="24"/>
        </w:rPr>
      </w:pPr>
      <w:r w:rsidRPr="00690EEF">
        <w:rPr>
          <w:b/>
          <w:bCs/>
          <w:sz w:val="24"/>
          <w:szCs w:val="24"/>
        </w:rPr>
        <w:t xml:space="preserve">3:20 – 5:20: Medicare Eligibility, Enrollment, </w:t>
      </w:r>
      <w:r w:rsidR="001F21EF" w:rsidRPr="00690EEF">
        <w:rPr>
          <w:b/>
          <w:bCs/>
          <w:sz w:val="24"/>
          <w:szCs w:val="24"/>
        </w:rPr>
        <w:t xml:space="preserve">Costs, </w:t>
      </w:r>
      <w:r w:rsidRPr="00690EEF">
        <w:rPr>
          <w:b/>
          <w:bCs/>
          <w:sz w:val="24"/>
          <w:szCs w:val="24"/>
        </w:rPr>
        <w:t>Coverage Options, and Coordination with                Other Insurance</w:t>
      </w:r>
      <w:r w:rsidR="001F21EF" w:rsidRPr="00690EEF">
        <w:rPr>
          <w:sz w:val="24"/>
          <w:szCs w:val="24"/>
        </w:rPr>
        <w:t>. P</w:t>
      </w:r>
      <w:r w:rsidRPr="00690EEF">
        <w:rPr>
          <w:sz w:val="24"/>
          <w:szCs w:val="24"/>
        </w:rPr>
        <w:t>resented by SHIP expert trainers</w:t>
      </w:r>
      <w:r w:rsidR="001F21EF" w:rsidRPr="00690EEF">
        <w:rPr>
          <w:sz w:val="24"/>
          <w:szCs w:val="24"/>
        </w:rPr>
        <w:t xml:space="preserve"> who will</w:t>
      </w:r>
      <w:r w:rsidRPr="00690EEF">
        <w:rPr>
          <w:sz w:val="24"/>
          <w:szCs w:val="24"/>
        </w:rPr>
        <w:t xml:space="preserve"> explain who is eligible for Medicare and when, how to sign up for Medicare, and what to do if you are still working when </w:t>
      </w:r>
      <w:r w:rsidRPr="00690EEF">
        <w:rPr>
          <w:sz w:val="24"/>
          <w:szCs w:val="24"/>
        </w:rPr>
        <w:lastRenderedPageBreak/>
        <w:t xml:space="preserve">you are eligible for Medicare. </w:t>
      </w:r>
      <w:r w:rsidR="001F21EF" w:rsidRPr="00690EEF">
        <w:rPr>
          <w:sz w:val="24"/>
          <w:szCs w:val="24"/>
        </w:rPr>
        <w:t>They</w:t>
      </w:r>
      <w:r w:rsidRPr="00690EEF">
        <w:rPr>
          <w:sz w:val="24"/>
          <w:szCs w:val="24"/>
        </w:rPr>
        <w:t xml:space="preserve"> will also discuss Medicare costs, </w:t>
      </w:r>
      <w:r w:rsidR="001F21EF" w:rsidRPr="00690EEF">
        <w:rPr>
          <w:sz w:val="24"/>
          <w:szCs w:val="24"/>
        </w:rPr>
        <w:t>especially</w:t>
      </w:r>
      <w:r w:rsidRPr="00690EEF">
        <w:rPr>
          <w:sz w:val="24"/>
          <w:szCs w:val="24"/>
        </w:rPr>
        <w:t xml:space="preserve"> the importance of avoiding late enrollment penalties. You will learn how to navigate your Medicare coverage options and </w:t>
      </w:r>
      <w:r w:rsidR="00D85879" w:rsidRPr="00690EEF">
        <w:rPr>
          <w:sz w:val="24"/>
          <w:szCs w:val="24"/>
        </w:rPr>
        <w:t>u</w:t>
      </w:r>
      <w:r w:rsidR="00A954C3" w:rsidRPr="00690EEF">
        <w:rPr>
          <w:sz w:val="24"/>
          <w:szCs w:val="24"/>
        </w:rPr>
        <w:t xml:space="preserve">nderstand </w:t>
      </w:r>
      <w:r w:rsidRPr="00690EEF">
        <w:rPr>
          <w:sz w:val="24"/>
          <w:szCs w:val="24"/>
        </w:rPr>
        <w:t xml:space="preserve">how Medicare works with other insurances, such as employer insurance, Medigap supplemental insurance, and retiree insurance. </w:t>
      </w:r>
    </w:p>
    <w:p w14:paraId="60A7A330" w14:textId="16B3EFF4" w:rsidR="00FB48D7" w:rsidRPr="00690EEF" w:rsidRDefault="00FB48D7" w:rsidP="00FB48D7">
      <w:pPr>
        <w:rPr>
          <w:b/>
          <w:bCs/>
          <w:sz w:val="24"/>
          <w:szCs w:val="24"/>
        </w:rPr>
      </w:pPr>
      <w:r w:rsidRPr="00690EEF">
        <w:rPr>
          <w:b/>
          <w:bCs/>
          <w:sz w:val="24"/>
          <w:szCs w:val="24"/>
        </w:rPr>
        <w:t xml:space="preserve">5:20 – 5:40: </w:t>
      </w:r>
      <w:r w:rsidR="00FC54C3" w:rsidRPr="00690EEF">
        <w:rPr>
          <w:b/>
          <w:bCs/>
          <w:sz w:val="24"/>
          <w:szCs w:val="24"/>
        </w:rPr>
        <w:t>Break (a good time to c</w:t>
      </w:r>
      <w:r w:rsidR="001F21EF" w:rsidRPr="00690EEF">
        <w:rPr>
          <w:b/>
          <w:bCs/>
          <w:sz w:val="24"/>
          <w:szCs w:val="24"/>
        </w:rPr>
        <w:t>hat</w:t>
      </w:r>
      <w:r w:rsidRPr="00690EEF">
        <w:rPr>
          <w:b/>
          <w:bCs/>
          <w:sz w:val="24"/>
          <w:szCs w:val="24"/>
        </w:rPr>
        <w:t xml:space="preserve"> with SHIP experts in your state at their virtual exhibit</w:t>
      </w:r>
      <w:r w:rsidR="00FC54C3" w:rsidRPr="00690EEF">
        <w:rPr>
          <w:b/>
          <w:bCs/>
          <w:sz w:val="24"/>
          <w:szCs w:val="24"/>
        </w:rPr>
        <w:t>)</w:t>
      </w:r>
    </w:p>
    <w:p w14:paraId="5373C5A2" w14:textId="371E295D" w:rsidR="00361AF7" w:rsidRPr="00690EEF" w:rsidRDefault="00FB48D7" w:rsidP="00361AF7">
      <w:r w:rsidRPr="00690EEF">
        <w:rPr>
          <w:b/>
          <w:bCs/>
          <w:sz w:val="24"/>
          <w:szCs w:val="24"/>
        </w:rPr>
        <w:t xml:space="preserve">5:40 – 7:00: </w:t>
      </w:r>
      <w:r w:rsidR="001F21EF" w:rsidRPr="00690EEF">
        <w:rPr>
          <w:b/>
          <w:bCs/>
          <w:sz w:val="24"/>
          <w:szCs w:val="24"/>
        </w:rPr>
        <w:t>Learn about the federal government’s role in Medicare, avoiding Medicare fraud, and Medicare assistance programs</w:t>
      </w:r>
      <w:r w:rsidR="001F21EF" w:rsidRPr="00690EEF">
        <w:rPr>
          <w:sz w:val="24"/>
          <w:szCs w:val="24"/>
        </w:rPr>
        <w:t>. Presented by representatives from</w:t>
      </w:r>
      <w:r w:rsidRPr="00690EEF">
        <w:rPr>
          <w:sz w:val="24"/>
          <w:szCs w:val="24"/>
        </w:rPr>
        <w:t xml:space="preserve"> the Social Security Administration</w:t>
      </w:r>
      <w:r w:rsidR="001F21EF" w:rsidRPr="00690EEF">
        <w:rPr>
          <w:sz w:val="24"/>
          <w:szCs w:val="24"/>
        </w:rPr>
        <w:t xml:space="preserve">, Centers for Medicare &amp; Medicaid Services, Senior Medicare Patrol, and the National Council on Aging. </w:t>
      </w:r>
      <w:bookmarkEnd w:id="0"/>
      <w:r w:rsidRPr="00690EEF">
        <w:rPr>
          <w:sz w:val="24"/>
          <w:szCs w:val="24"/>
        </w:rPr>
        <w:t xml:space="preserve"> </w:t>
      </w:r>
    </w:p>
    <w:p w14:paraId="571ED2D8" w14:textId="210C6B4C" w:rsidR="00BE64D2" w:rsidRPr="00690EEF" w:rsidRDefault="006F0F94">
      <w:pPr>
        <w:rPr>
          <w:sz w:val="24"/>
          <w:szCs w:val="24"/>
        </w:rPr>
      </w:pPr>
      <w:r w:rsidRPr="00690EEF">
        <w:rPr>
          <w:b/>
          <w:bCs/>
          <w:sz w:val="24"/>
          <w:szCs w:val="24"/>
        </w:rPr>
        <w:t xml:space="preserve">Visit </w:t>
      </w:r>
      <w:hyperlink r:id="rId9" w:history="1">
        <w:r w:rsidRPr="00690EEF">
          <w:rPr>
            <w:rStyle w:val="Hyperlink"/>
            <w:b/>
            <w:bCs/>
            <w:sz w:val="24"/>
            <w:szCs w:val="24"/>
          </w:rPr>
          <w:t>www.shiphelp.org</w:t>
        </w:r>
      </w:hyperlink>
      <w:r w:rsidRPr="00690EEF">
        <w:rPr>
          <w:b/>
          <w:bCs/>
          <w:sz w:val="24"/>
          <w:szCs w:val="24"/>
        </w:rPr>
        <w:t xml:space="preserve"> to register</w:t>
      </w:r>
      <w:r w:rsidR="00FC54C3" w:rsidRPr="00690EEF">
        <w:rPr>
          <w:b/>
          <w:bCs/>
          <w:sz w:val="24"/>
          <w:szCs w:val="24"/>
        </w:rPr>
        <w:t xml:space="preserve"> or to find the State Health Insurance Assistance Program in your state or territory</w:t>
      </w:r>
      <w:r w:rsidRPr="00690EEF">
        <w:rPr>
          <w:b/>
          <w:bCs/>
          <w:sz w:val="24"/>
          <w:szCs w:val="24"/>
        </w:rPr>
        <w:t>.</w:t>
      </w:r>
      <w:r w:rsidRPr="00690EEF">
        <w:rPr>
          <w:sz w:val="24"/>
          <w:szCs w:val="24"/>
        </w:rPr>
        <w:t xml:space="preserve"> </w:t>
      </w:r>
      <w:r w:rsidR="008E1246" w:rsidRPr="00690EEF">
        <w:rPr>
          <w:sz w:val="24"/>
          <w:szCs w:val="24"/>
        </w:rPr>
        <w:t xml:space="preserve">If you have </w:t>
      </w:r>
      <w:r w:rsidR="00FC54C3" w:rsidRPr="00690EEF">
        <w:rPr>
          <w:sz w:val="24"/>
          <w:szCs w:val="24"/>
        </w:rPr>
        <w:t xml:space="preserve">Medicare </w:t>
      </w:r>
      <w:r w:rsidR="008E1246" w:rsidRPr="00690EEF">
        <w:rPr>
          <w:sz w:val="24"/>
          <w:szCs w:val="24"/>
        </w:rPr>
        <w:t xml:space="preserve">questions, </w:t>
      </w:r>
      <w:r w:rsidR="00FC54C3" w:rsidRPr="00690EEF">
        <w:rPr>
          <w:sz w:val="24"/>
          <w:szCs w:val="24"/>
        </w:rPr>
        <w:t xml:space="preserve">you can contact your SHIP at any time. Use the SHIP Locator at </w:t>
      </w:r>
      <w:hyperlink r:id="rId10" w:history="1">
        <w:r w:rsidR="00FC54C3" w:rsidRPr="00690EEF">
          <w:rPr>
            <w:rStyle w:val="Hyperlink"/>
            <w:sz w:val="24"/>
            <w:szCs w:val="24"/>
          </w:rPr>
          <w:t>www.shiphelp.org</w:t>
        </w:r>
      </w:hyperlink>
      <w:r w:rsidR="00FC54C3" w:rsidRPr="00690EEF">
        <w:rPr>
          <w:sz w:val="24"/>
          <w:szCs w:val="24"/>
        </w:rPr>
        <w:t xml:space="preserve"> or call </w:t>
      </w:r>
      <w:r w:rsidR="008E1246" w:rsidRPr="00690EEF">
        <w:rPr>
          <w:sz w:val="24"/>
          <w:szCs w:val="24"/>
        </w:rPr>
        <w:t>877-839-2675</w:t>
      </w:r>
      <w:r w:rsidR="00FC54C3" w:rsidRPr="00690EEF">
        <w:rPr>
          <w:sz w:val="24"/>
          <w:szCs w:val="24"/>
        </w:rPr>
        <w:t xml:space="preserve">. If you have questions about the Welcome to Medicare Virtual Fair, </w:t>
      </w:r>
      <w:r w:rsidR="008E1246" w:rsidRPr="00690EEF">
        <w:rPr>
          <w:sz w:val="24"/>
          <w:szCs w:val="24"/>
        </w:rPr>
        <w:t xml:space="preserve">email </w:t>
      </w:r>
      <w:hyperlink r:id="rId11" w:history="1">
        <w:r w:rsidR="00B12BE7" w:rsidRPr="00690EEF">
          <w:rPr>
            <w:rStyle w:val="Hyperlink"/>
            <w:sz w:val="24"/>
            <w:szCs w:val="24"/>
          </w:rPr>
          <w:t>info@shiphelp.org</w:t>
        </w:r>
      </w:hyperlink>
      <w:r w:rsidR="008E1246" w:rsidRPr="00690EEF">
        <w:rPr>
          <w:sz w:val="24"/>
          <w:szCs w:val="24"/>
        </w:rPr>
        <w:t xml:space="preserve">. </w:t>
      </w:r>
    </w:p>
    <w:p w14:paraId="5F11EF2B" w14:textId="02E4A984" w:rsidR="00D75B5F" w:rsidRPr="00690EEF" w:rsidRDefault="00D75B5F" w:rsidP="00D75B5F">
      <w:pPr>
        <w:rPr>
          <w:sz w:val="24"/>
          <w:szCs w:val="24"/>
        </w:rPr>
      </w:pPr>
      <w:r w:rsidRPr="00690EEF">
        <w:rPr>
          <w:sz w:val="24"/>
          <w:szCs w:val="24"/>
        </w:rPr>
        <w:t>The national SHIP mission is to empower, educate, and assist Medicare-eligible individuals, their families, and caregivers through objective outreach, counseling, and training to make informed health insurance decisions that optimize access to care and benefits.</w:t>
      </w:r>
    </w:p>
    <w:p w14:paraId="1947E035" w14:textId="4A084165" w:rsidR="00AD095A" w:rsidRPr="00690EEF" w:rsidRDefault="00AD095A" w:rsidP="00D75B5F">
      <w:pPr>
        <w:rPr>
          <w:sz w:val="24"/>
          <w:szCs w:val="24"/>
        </w:rPr>
      </w:pPr>
      <w:r w:rsidRPr="00690EEF">
        <w:rPr>
          <w:sz w:val="24"/>
          <w:szCs w:val="24"/>
        </w:rPr>
        <w:t>The purpose of the Welcome to Medicare Virtual Fair is to empower, educate, and assist Medicare-eligible individuals nationally in ﻿a safe, virtual environment.</w:t>
      </w:r>
    </w:p>
    <w:p w14:paraId="4D87FFB4" w14:textId="77777777" w:rsidR="008E1246" w:rsidRPr="008E1246" w:rsidRDefault="008E1246" w:rsidP="008E1246">
      <w:pPr>
        <w:rPr>
          <w:i/>
          <w:iCs/>
        </w:rPr>
      </w:pPr>
      <w:r w:rsidRPr="00690EEF">
        <w:rPr>
          <w:i/>
          <w:iCs/>
        </w:rPr>
        <w:t>This project is supported, in part, by grant number 90SATC0002 from the U.S. Administration for Community Living, Department of Health and Human Services, Washington, D.C. 20201. Grantees undertaking projects under government sponsorship are encouraged to express freely their findings and conclusions. Points of view or opinions do not, therefore, necessarily represent official Administration for Community Living policy.</w:t>
      </w:r>
    </w:p>
    <w:p w14:paraId="41DCDA4B" w14:textId="6379AA52" w:rsidR="009D0644" w:rsidRPr="009D0644" w:rsidRDefault="009D0644" w:rsidP="008E1246">
      <w:pPr>
        <w:rPr>
          <w:i/>
          <w:iCs/>
        </w:rPr>
      </w:pPr>
    </w:p>
    <w:sectPr w:rsidR="009D0644" w:rsidRPr="009D064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F75A2" w14:textId="77777777" w:rsidR="004D5B36" w:rsidRDefault="004D5B36" w:rsidP="00BA53E7">
      <w:pPr>
        <w:spacing w:after="0" w:line="240" w:lineRule="auto"/>
      </w:pPr>
      <w:r>
        <w:separator/>
      </w:r>
    </w:p>
  </w:endnote>
  <w:endnote w:type="continuationSeparator" w:id="0">
    <w:p w14:paraId="7AF63453" w14:textId="77777777" w:rsidR="004D5B36" w:rsidRDefault="004D5B36" w:rsidP="00BA5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0141" w14:textId="77777777" w:rsidR="00BA53E7" w:rsidRDefault="00BA5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0AB37" w14:textId="77777777" w:rsidR="00BA53E7" w:rsidRDefault="00BA53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002B" w14:textId="77777777" w:rsidR="00BA53E7" w:rsidRDefault="00BA5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D6C01" w14:textId="77777777" w:rsidR="004D5B36" w:rsidRDefault="004D5B36" w:rsidP="00BA53E7">
      <w:pPr>
        <w:spacing w:after="0" w:line="240" w:lineRule="auto"/>
      </w:pPr>
      <w:r>
        <w:separator/>
      </w:r>
    </w:p>
  </w:footnote>
  <w:footnote w:type="continuationSeparator" w:id="0">
    <w:p w14:paraId="34574598" w14:textId="77777777" w:rsidR="004D5B36" w:rsidRDefault="004D5B36" w:rsidP="00BA5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DBA4F" w14:textId="77777777" w:rsidR="00BA53E7" w:rsidRDefault="00BA53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43128" w14:textId="7A35C4F4" w:rsidR="00BA53E7" w:rsidRDefault="00BA53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A374" w14:textId="77777777" w:rsidR="00BA53E7" w:rsidRDefault="00BA53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AF7"/>
    <w:rsid w:val="000E42B0"/>
    <w:rsid w:val="000F7B85"/>
    <w:rsid w:val="001240B8"/>
    <w:rsid w:val="00143EC5"/>
    <w:rsid w:val="001A41EF"/>
    <w:rsid w:val="001A6A95"/>
    <w:rsid w:val="001F21EF"/>
    <w:rsid w:val="00241CAF"/>
    <w:rsid w:val="002806E0"/>
    <w:rsid w:val="00361AF7"/>
    <w:rsid w:val="003D05E0"/>
    <w:rsid w:val="004C4C1A"/>
    <w:rsid w:val="004D5B36"/>
    <w:rsid w:val="004F066F"/>
    <w:rsid w:val="005A5164"/>
    <w:rsid w:val="005D551E"/>
    <w:rsid w:val="005F7E8A"/>
    <w:rsid w:val="00660773"/>
    <w:rsid w:val="00662693"/>
    <w:rsid w:val="00690EEF"/>
    <w:rsid w:val="006F0F94"/>
    <w:rsid w:val="00744931"/>
    <w:rsid w:val="008C3202"/>
    <w:rsid w:val="008D3E56"/>
    <w:rsid w:val="008E1246"/>
    <w:rsid w:val="009B1253"/>
    <w:rsid w:val="009B2367"/>
    <w:rsid w:val="009D0644"/>
    <w:rsid w:val="00A85687"/>
    <w:rsid w:val="00A954C3"/>
    <w:rsid w:val="00AD0317"/>
    <w:rsid w:val="00AD0944"/>
    <w:rsid w:val="00AD095A"/>
    <w:rsid w:val="00B12BE7"/>
    <w:rsid w:val="00B2491F"/>
    <w:rsid w:val="00BA53E7"/>
    <w:rsid w:val="00BE64D2"/>
    <w:rsid w:val="00BF265F"/>
    <w:rsid w:val="00C21F88"/>
    <w:rsid w:val="00C26063"/>
    <w:rsid w:val="00D75B5F"/>
    <w:rsid w:val="00D85879"/>
    <w:rsid w:val="00DC3C82"/>
    <w:rsid w:val="00DE1D8B"/>
    <w:rsid w:val="00E57E60"/>
    <w:rsid w:val="00E679F8"/>
    <w:rsid w:val="00E776B2"/>
    <w:rsid w:val="00ED3CC7"/>
    <w:rsid w:val="00EF1E22"/>
    <w:rsid w:val="00F62CC8"/>
    <w:rsid w:val="00FB48D7"/>
    <w:rsid w:val="00FC5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6B09A"/>
  <w15:chartTrackingRefBased/>
  <w15:docId w15:val="{44BAD66D-CD8F-4263-909E-09884FDB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F265F"/>
    <w:rPr>
      <w:sz w:val="16"/>
      <w:szCs w:val="16"/>
    </w:rPr>
  </w:style>
  <w:style w:type="paragraph" w:styleId="CommentText">
    <w:name w:val="annotation text"/>
    <w:basedOn w:val="Normal"/>
    <w:link w:val="CommentTextChar"/>
    <w:uiPriority w:val="99"/>
    <w:semiHidden/>
    <w:unhideWhenUsed/>
    <w:rsid w:val="00BF265F"/>
    <w:pPr>
      <w:spacing w:line="240" w:lineRule="auto"/>
    </w:pPr>
    <w:rPr>
      <w:sz w:val="20"/>
      <w:szCs w:val="20"/>
    </w:rPr>
  </w:style>
  <w:style w:type="character" w:customStyle="1" w:styleId="CommentTextChar">
    <w:name w:val="Comment Text Char"/>
    <w:basedOn w:val="DefaultParagraphFont"/>
    <w:link w:val="CommentText"/>
    <w:uiPriority w:val="99"/>
    <w:semiHidden/>
    <w:rsid w:val="00BF265F"/>
    <w:rPr>
      <w:sz w:val="20"/>
      <w:szCs w:val="20"/>
    </w:rPr>
  </w:style>
  <w:style w:type="paragraph" w:styleId="CommentSubject">
    <w:name w:val="annotation subject"/>
    <w:basedOn w:val="CommentText"/>
    <w:next w:val="CommentText"/>
    <w:link w:val="CommentSubjectChar"/>
    <w:uiPriority w:val="99"/>
    <w:semiHidden/>
    <w:unhideWhenUsed/>
    <w:rsid w:val="00BF265F"/>
    <w:rPr>
      <w:b/>
      <w:bCs/>
    </w:rPr>
  </w:style>
  <w:style w:type="character" w:customStyle="1" w:styleId="CommentSubjectChar">
    <w:name w:val="Comment Subject Char"/>
    <w:basedOn w:val="CommentTextChar"/>
    <w:link w:val="CommentSubject"/>
    <w:uiPriority w:val="99"/>
    <w:semiHidden/>
    <w:rsid w:val="00BF265F"/>
    <w:rPr>
      <w:b/>
      <w:bCs/>
      <w:sz w:val="20"/>
      <w:szCs w:val="20"/>
    </w:rPr>
  </w:style>
  <w:style w:type="character" w:styleId="Hyperlink">
    <w:name w:val="Hyperlink"/>
    <w:basedOn w:val="DefaultParagraphFont"/>
    <w:uiPriority w:val="99"/>
    <w:unhideWhenUsed/>
    <w:rsid w:val="00FB48D7"/>
    <w:rPr>
      <w:color w:val="0563C1" w:themeColor="hyperlink"/>
      <w:u w:val="single"/>
    </w:rPr>
  </w:style>
  <w:style w:type="character" w:styleId="UnresolvedMention">
    <w:name w:val="Unresolved Mention"/>
    <w:basedOn w:val="DefaultParagraphFont"/>
    <w:uiPriority w:val="99"/>
    <w:semiHidden/>
    <w:unhideWhenUsed/>
    <w:rsid w:val="00FB48D7"/>
    <w:rPr>
      <w:color w:val="605E5C"/>
      <w:shd w:val="clear" w:color="auto" w:fill="E1DFDD"/>
    </w:rPr>
  </w:style>
  <w:style w:type="paragraph" w:styleId="Header">
    <w:name w:val="header"/>
    <w:basedOn w:val="Normal"/>
    <w:link w:val="HeaderChar"/>
    <w:uiPriority w:val="99"/>
    <w:unhideWhenUsed/>
    <w:rsid w:val="00BA5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3E7"/>
  </w:style>
  <w:style w:type="paragraph" w:styleId="Footer">
    <w:name w:val="footer"/>
    <w:basedOn w:val="Normal"/>
    <w:link w:val="FooterChar"/>
    <w:uiPriority w:val="99"/>
    <w:unhideWhenUsed/>
    <w:rsid w:val="00BA5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iphelp.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hiphelp.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shiphelp.org" TargetMode="External"/><Relationship Id="rId11" Type="http://schemas.openxmlformats.org/officeDocument/2006/relationships/hyperlink" Target="mailto:info@shiphelp.org"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shiphelp.org"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shiphelp.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Ginny Paulson</dc:creator>
  <cp:keywords/>
  <dc:description/>
  <cp:lastModifiedBy>Ginny Paulson</cp:lastModifiedBy>
  <cp:revision>2</cp:revision>
  <dcterms:created xsi:type="dcterms:W3CDTF">2021-04-20T19:48:00Z</dcterms:created>
  <dcterms:modified xsi:type="dcterms:W3CDTF">2021-04-20T19:48:00Z</dcterms:modified>
</cp:coreProperties>
</file>